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11198"/>
      </w:tblGrid>
      <w:tr w:rsidR="00254DA1" w:rsidRPr="009179E3" w:rsidTr="00307FF5">
        <w:trPr>
          <w:trHeight w:val="135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254DA1" w:rsidRPr="009179E3" w:rsidRDefault="00254DA1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254DA1" w:rsidRPr="009179E3" w:rsidRDefault="00254DA1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254DA1" w:rsidRPr="009179E3" w:rsidRDefault="00254DA1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254DA1" w:rsidRPr="009179E3" w:rsidRDefault="00254DA1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254DA1" w:rsidRPr="009179E3" w:rsidRDefault="00254DA1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254DA1" w:rsidRPr="009179E3" w:rsidRDefault="00254DA1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254DA1" w:rsidRPr="009179E3" w:rsidRDefault="00254DA1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254DA1" w:rsidRPr="009179E3" w:rsidRDefault="00254DA1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254DA1" w:rsidRPr="00254DA1" w:rsidRDefault="00254DA1" w:rsidP="00A56CBD">
            <w:pPr>
              <w:snapToGrid w:val="0"/>
              <w:spacing w:line="206" w:lineRule="auto"/>
              <w:jc w:val="center"/>
              <w:rPr>
                <w:b/>
                <w:bCs/>
                <w:sz w:val="28"/>
                <w:szCs w:val="28"/>
              </w:rPr>
            </w:pPr>
            <w:r w:rsidRPr="00254DA1">
              <w:rPr>
                <w:b/>
                <w:bCs/>
                <w:sz w:val="28"/>
                <w:szCs w:val="28"/>
              </w:rPr>
              <w:t>Технические, функциональные характеристики</w:t>
            </w:r>
          </w:p>
          <w:p w:rsidR="00254DA1" w:rsidRPr="00254DA1" w:rsidRDefault="00254DA1" w:rsidP="00A56CBD">
            <w:pPr>
              <w:snapToGrid w:val="0"/>
              <w:spacing w:line="206" w:lineRule="auto"/>
              <w:jc w:val="center"/>
              <w:rPr>
                <w:b/>
                <w:bCs/>
                <w:sz w:val="28"/>
                <w:szCs w:val="28"/>
              </w:rPr>
            </w:pPr>
            <w:r w:rsidRPr="00254DA1">
              <w:rPr>
                <w:b/>
                <w:bCs/>
                <w:sz w:val="28"/>
                <w:szCs w:val="28"/>
              </w:rPr>
              <w:t>Показатель (наименование комплектующего, технического параметра и т.п.)</w:t>
            </w:r>
          </w:p>
          <w:p w:rsidR="00254DA1" w:rsidRPr="00254DA1" w:rsidRDefault="00254DA1" w:rsidP="00A56CBD">
            <w:pPr>
              <w:snapToGrid w:val="0"/>
              <w:spacing w:line="206" w:lineRule="auto"/>
              <w:jc w:val="center"/>
              <w:rPr>
                <w:b/>
                <w:bCs/>
                <w:sz w:val="28"/>
                <w:szCs w:val="28"/>
              </w:rPr>
            </w:pPr>
            <w:r w:rsidRPr="00254DA1">
              <w:rPr>
                <w:b/>
                <w:bCs/>
                <w:sz w:val="28"/>
                <w:szCs w:val="28"/>
              </w:rPr>
              <w:t>Описание, значение</w:t>
            </w:r>
          </w:p>
          <w:p w:rsidR="00254DA1" w:rsidRPr="00254DA1" w:rsidRDefault="00254DA1" w:rsidP="00254DA1">
            <w:pPr>
              <w:snapToGrid w:val="0"/>
              <w:rPr>
                <w:sz w:val="28"/>
                <w:szCs w:val="28"/>
              </w:rPr>
            </w:pPr>
            <w:proofErr w:type="gramStart"/>
            <w:r w:rsidRPr="00254DA1">
              <w:rPr>
                <w:bCs/>
                <w:sz w:val="28"/>
                <w:szCs w:val="28"/>
              </w:rPr>
              <w:t>Высота  (</w:t>
            </w:r>
            <w:proofErr w:type="gramEnd"/>
            <w:r w:rsidRPr="00254DA1">
              <w:rPr>
                <w:bCs/>
                <w:sz w:val="28"/>
                <w:szCs w:val="28"/>
              </w:rPr>
              <w:t xml:space="preserve">мм)  не менее </w:t>
            </w:r>
            <w:r w:rsidRPr="00254DA1">
              <w:rPr>
                <w:sz w:val="28"/>
                <w:szCs w:val="28"/>
              </w:rPr>
              <w:t xml:space="preserve">630  </w:t>
            </w:r>
          </w:p>
          <w:p w:rsidR="00254DA1" w:rsidRPr="00254DA1" w:rsidRDefault="00254DA1" w:rsidP="00254DA1">
            <w:pPr>
              <w:snapToGrid w:val="0"/>
              <w:rPr>
                <w:sz w:val="28"/>
                <w:szCs w:val="28"/>
              </w:rPr>
            </w:pPr>
            <w:proofErr w:type="gramStart"/>
            <w:r w:rsidRPr="00254DA1">
              <w:rPr>
                <w:bCs/>
                <w:sz w:val="28"/>
                <w:szCs w:val="28"/>
              </w:rPr>
              <w:t>Длина  (</w:t>
            </w:r>
            <w:proofErr w:type="gramEnd"/>
            <w:r w:rsidRPr="00254DA1">
              <w:rPr>
                <w:bCs/>
                <w:sz w:val="28"/>
                <w:szCs w:val="28"/>
              </w:rPr>
              <w:t xml:space="preserve">мм) не менее </w:t>
            </w:r>
            <w:r w:rsidRPr="00254DA1">
              <w:rPr>
                <w:sz w:val="28"/>
                <w:szCs w:val="28"/>
              </w:rPr>
              <w:t xml:space="preserve">1670 </w:t>
            </w:r>
          </w:p>
          <w:p w:rsidR="00254DA1" w:rsidRPr="00254DA1" w:rsidRDefault="00254DA1" w:rsidP="00254DA1">
            <w:pPr>
              <w:snapToGrid w:val="0"/>
              <w:rPr>
                <w:sz w:val="28"/>
                <w:szCs w:val="28"/>
              </w:rPr>
            </w:pPr>
            <w:proofErr w:type="gramStart"/>
            <w:r w:rsidRPr="00254DA1">
              <w:rPr>
                <w:bCs/>
                <w:sz w:val="28"/>
                <w:szCs w:val="28"/>
              </w:rPr>
              <w:t>Ширина  (</w:t>
            </w:r>
            <w:proofErr w:type="gramEnd"/>
            <w:r w:rsidRPr="00254DA1">
              <w:rPr>
                <w:bCs/>
                <w:sz w:val="28"/>
                <w:szCs w:val="28"/>
              </w:rPr>
              <w:t xml:space="preserve">мм) не менее </w:t>
            </w:r>
            <w:r w:rsidRPr="00254DA1">
              <w:rPr>
                <w:sz w:val="28"/>
                <w:szCs w:val="28"/>
              </w:rPr>
              <w:t xml:space="preserve">1600 </w:t>
            </w:r>
          </w:p>
          <w:p w:rsidR="00254DA1" w:rsidRPr="00254DA1" w:rsidRDefault="00254DA1" w:rsidP="00254DA1">
            <w:pPr>
              <w:pStyle w:val="Standard"/>
              <w:tabs>
                <w:tab w:val="left" w:pos="840"/>
                <w:tab w:val="left" w:pos="855"/>
              </w:tabs>
              <w:autoSpaceDE w:val="0"/>
              <w:ind w:right="-375"/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</w:p>
          <w:p w:rsidR="00254DA1" w:rsidRPr="00254DA1" w:rsidRDefault="00254DA1" w:rsidP="00254DA1">
            <w:pPr>
              <w:pStyle w:val="Standard"/>
              <w:tabs>
                <w:tab w:val="left" w:pos="840"/>
                <w:tab w:val="left" w:pos="855"/>
              </w:tabs>
              <w:autoSpaceDE w:val="0"/>
              <w:ind w:right="-375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254DA1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Песочница предназначена для детей от 1 года </w:t>
            </w:r>
            <w:proofErr w:type="gramStart"/>
            <w:r w:rsidRPr="00254DA1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и </w:t>
            </w:r>
            <w:r w:rsidRPr="00254DA1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должна</w:t>
            </w:r>
            <w:proofErr w:type="gramEnd"/>
            <w:r w:rsidRPr="00254DA1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r w:rsidRPr="00254DA1">
              <w:rPr>
                <w:rFonts w:eastAsia="Times New Roman" w:cs="Times New Roman"/>
                <w:sz w:val="28"/>
                <w:szCs w:val="28"/>
                <w:lang w:val="ru-RU"/>
              </w:rPr>
              <w:t>созда</w:t>
            </w:r>
            <w:r w:rsidRPr="00254DA1">
              <w:rPr>
                <w:rFonts w:eastAsia="Times New Roman" w:cs="Times New Roman"/>
                <w:sz w:val="28"/>
                <w:szCs w:val="28"/>
                <w:lang w:val="ru-RU"/>
              </w:rPr>
              <w:t>вать</w:t>
            </w:r>
            <w:r w:rsidRPr="00254DA1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условия:</w:t>
            </w:r>
          </w:p>
          <w:p w:rsidR="00254DA1" w:rsidRPr="00254DA1" w:rsidRDefault="00254DA1" w:rsidP="00254DA1">
            <w:pPr>
              <w:pStyle w:val="Standard"/>
              <w:tabs>
                <w:tab w:val="left" w:pos="840"/>
                <w:tab w:val="left" w:pos="855"/>
              </w:tabs>
              <w:autoSpaceDE w:val="0"/>
              <w:ind w:right="-375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254DA1">
              <w:rPr>
                <w:rFonts w:eastAsia="Times New Roman" w:cs="Times New Roman"/>
                <w:sz w:val="28"/>
                <w:szCs w:val="28"/>
                <w:lang w:val="ru-RU"/>
              </w:rPr>
              <w:t>– обеспечивающие физическое развитие ребенка</w:t>
            </w:r>
          </w:p>
          <w:p w:rsidR="00254DA1" w:rsidRPr="00254DA1" w:rsidRDefault="00254DA1" w:rsidP="00254DA1">
            <w:pPr>
              <w:pStyle w:val="Standard"/>
              <w:tabs>
                <w:tab w:val="left" w:pos="840"/>
                <w:tab w:val="left" w:pos="855"/>
              </w:tabs>
              <w:autoSpaceDE w:val="0"/>
              <w:ind w:right="-375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254DA1">
              <w:rPr>
                <w:rFonts w:eastAsia="Times New Roman" w:cs="Times New Roman"/>
                <w:sz w:val="28"/>
                <w:szCs w:val="28"/>
                <w:lang w:val="ru-RU"/>
              </w:rPr>
              <w:t>– развивающие координацию движений, преодоления страха высоты, ловкость и смелость, чувство коллективизма в массовых играх.</w:t>
            </w:r>
          </w:p>
          <w:p w:rsidR="00254DA1" w:rsidRPr="00254DA1" w:rsidRDefault="00254DA1" w:rsidP="00254DA1">
            <w:pPr>
              <w:snapToGrid w:val="0"/>
              <w:rPr>
                <w:sz w:val="28"/>
                <w:szCs w:val="28"/>
              </w:rPr>
            </w:pPr>
          </w:p>
          <w:p w:rsidR="00254DA1" w:rsidRPr="00254DA1" w:rsidRDefault="00254DA1" w:rsidP="00A56CBD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254DA1">
              <w:rPr>
                <w:b/>
                <w:bCs/>
                <w:sz w:val="28"/>
                <w:szCs w:val="28"/>
              </w:rPr>
              <w:t xml:space="preserve">Применяемые материалы </w:t>
            </w:r>
          </w:p>
          <w:p w:rsidR="00254DA1" w:rsidRPr="00254DA1" w:rsidRDefault="00254DA1" w:rsidP="00254DA1">
            <w:pPr>
              <w:snapToGrid w:val="0"/>
              <w:rPr>
                <w:sz w:val="28"/>
                <w:szCs w:val="28"/>
              </w:rPr>
            </w:pPr>
            <w:proofErr w:type="gramStart"/>
            <w:r w:rsidRPr="00254DA1">
              <w:rPr>
                <w:b/>
                <w:bCs/>
                <w:sz w:val="28"/>
                <w:szCs w:val="28"/>
              </w:rPr>
              <w:t>Декоративные  фанерные</w:t>
            </w:r>
            <w:proofErr w:type="gramEnd"/>
            <w:r w:rsidRPr="00254DA1">
              <w:rPr>
                <w:b/>
                <w:bCs/>
                <w:sz w:val="28"/>
                <w:szCs w:val="28"/>
              </w:rPr>
              <w:t xml:space="preserve"> элементы:</w:t>
            </w:r>
            <w:r w:rsidRPr="00254DA1">
              <w:rPr>
                <w:bCs/>
                <w:sz w:val="28"/>
                <w:szCs w:val="28"/>
              </w:rPr>
              <w:t xml:space="preserve"> </w:t>
            </w:r>
            <w:r w:rsidRPr="00254DA1">
              <w:rPr>
                <w:sz w:val="28"/>
                <w:szCs w:val="28"/>
              </w:rPr>
              <w:t>водостойкая фанера марки ФСФ сорт не ниже 2/2 толщиной не менее 15 мм  все углы фанеры должны быть закругленными, радиус не менее 20мм,</w:t>
            </w:r>
          </w:p>
          <w:p w:rsidR="00254DA1" w:rsidRPr="00254DA1" w:rsidRDefault="00254DA1" w:rsidP="00DB0064">
            <w:pPr>
              <w:rPr>
                <w:sz w:val="28"/>
                <w:szCs w:val="28"/>
              </w:rPr>
            </w:pPr>
            <w:r w:rsidRPr="00254DA1">
              <w:rPr>
                <w:sz w:val="28"/>
                <w:szCs w:val="28"/>
              </w:rPr>
              <w:t>ГОСТ Р 52169-2012.</w:t>
            </w:r>
          </w:p>
          <w:p w:rsidR="00254DA1" w:rsidRPr="00254DA1" w:rsidRDefault="00254DA1" w:rsidP="00254DA1">
            <w:pPr>
              <w:snapToGrid w:val="0"/>
              <w:rPr>
                <w:bCs/>
                <w:sz w:val="28"/>
                <w:szCs w:val="28"/>
              </w:rPr>
            </w:pPr>
            <w:r w:rsidRPr="00254DA1">
              <w:rPr>
                <w:b/>
                <w:bCs/>
                <w:sz w:val="28"/>
                <w:szCs w:val="28"/>
              </w:rPr>
              <w:t>Столбы:</w:t>
            </w:r>
            <w:r w:rsidRPr="00254DA1">
              <w:rPr>
                <w:bCs/>
                <w:sz w:val="28"/>
                <w:szCs w:val="28"/>
              </w:rPr>
              <w:t xml:space="preserve"> В кол-ве не менее 4 </w:t>
            </w:r>
            <w:proofErr w:type="spellStart"/>
            <w:r w:rsidRPr="00254DA1">
              <w:rPr>
                <w:bCs/>
                <w:sz w:val="28"/>
                <w:szCs w:val="28"/>
              </w:rPr>
              <w:t>шт</w:t>
            </w:r>
            <w:proofErr w:type="spellEnd"/>
            <w:r w:rsidRPr="00254DA1">
              <w:rPr>
                <w:bCs/>
                <w:sz w:val="28"/>
                <w:szCs w:val="28"/>
              </w:rPr>
              <w:t xml:space="preserve">: не менее 2шт высотой не менее 600мм и не менее 2шт высотой не менее 400мм, выполнены из клееного </w:t>
            </w:r>
            <w:proofErr w:type="gramStart"/>
            <w:r w:rsidRPr="00254DA1">
              <w:rPr>
                <w:bCs/>
                <w:sz w:val="28"/>
                <w:szCs w:val="28"/>
              </w:rPr>
              <w:t>деревянного  бруса</w:t>
            </w:r>
            <w:proofErr w:type="gramEnd"/>
            <w:r w:rsidRPr="00254DA1">
              <w:rPr>
                <w:bCs/>
                <w:sz w:val="28"/>
                <w:szCs w:val="28"/>
              </w:rPr>
              <w:t xml:space="preserve">, сечением не менее 100х100 мм и имеющими скругленный профиль с канавкой  посередине. </w:t>
            </w:r>
          </w:p>
          <w:p w:rsidR="00254DA1" w:rsidRPr="00254DA1" w:rsidRDefault="00254DA1" w:rsidP="00DB0064">
            <w:pPr>
              <w:rPr>
                <w:bCs/>
                <w:sz w:val="28"/>
                <w:szCs w:val="28"/>
              </w:rPr>
            </w:pPr>
            <w:r w:rsidRPr="00254DA1">
              <w:rPr>
                <w:bCs/>
                <w:sz w:val="28"/>
                <w:szCs w:val="28"/>
              </w:rPr>
              <w:t xml:space="preserve">Снизу столбы должны оканчиваться металлическими </w:t>
            </w:r>
            <w:proofErr w:type="gramStart"/>
            <w:r w:rsidRPr="00254DA1">
              <w:rPr>
                <w:bCs/>
                <w:sz w:val="28"/>
                <w:szCs w:val="28"/>
              </w:rPr>
              <w:t>оцинкованными  подпятниками</w:t>
            </w:r>
            <w:proofErr w:type="gramEnd"/>
            <w:r w:rsidRPr="00254DA1">
              <w:rPr>
                <w:bCs/>
                <w:sz w:val="28"/>
                <w:szCs w:val="28"/>
              </w:rPr>
              <w:t xml:space="preserve"> выполненным из листовой стали толщиной не ме</w:t>
            </w:r>
            <w:bookmarkStart w:id="0" w:name="_GoBack"/>
            <w:bookmarkEnd w:id="0"/>
            <w:r w:rsidRPr="00254DA1">
              <w:rPr>
                <w:bCs/>
                <w:sz w:val="28"/>
                <w:szCs w:val="28"/>
              </w:rPr>
              <w:t>нее 4 мм и трубы диаметром не менее 42 мм и толщиной стенки не менее 3.5мм, подпятник должен заканчиваться монтажным круглым фланцем выполненным из стали толщиной не менее 3 мм, которые бетонируются в землю.</w:t>
            </w:r>
          </w:p>
          <w:p w:rsidR="00254DA1" w:rsidRPr="00254DA1" w:rsidRDefault="00254DA1" w:rsidP="00254DA1">
            <w:pPr>
              <w:snapToGrid w:val="0"/>
              <w:rPr>
                <w:sz w:val="28"/>
                <w:szCs w:val="28"/>
              </w:rPr>
            </w:pPr>
            <w:r w:rsidRPr="00254DA1">
              <w:rPr>
                <w:bCs/>
                <w:sz w:val="28"/>
                <w:szCs w:val="28"/>
              </w:rPr>
              <w:t xml:space="preserve">Брус: </w:t>
            </w:r>
            <w:r w:rsidRPr="00254DA1">
              <w:rPr>
                <w:sz w:val="28"/>
                <w:szCs w:val="28"/>
              </w:rPr>
              <w:t>В кол-ве 4шт. должны быть из деревянных брусьев, сечением не менее 140х40 мм, отшлифованный и покрашенный со всех сторон.</w:t>
            </w:r>
          </w:p>
          <w:p w:rsidR="00254DA1" w:rsidRPr="00254DA1" w:rsidRDefault="00254DA1" w:rsidP="00254DA1">
            <w:pPr>
              <w:snapToGrid w:val="0"/>
              <w:rPr>
                <w:sz w:val="28"/>
                <w:szCs w:val="28"/>
              </w:rPr>
            </w:pPr>
            <w:proofErr w:type="spellStart"/>
            <w:r w:rsidRPr="00254DA1">
              <w:rPr>
                <w:bCs/>
                <w:sz w:val="28"/>
                <w:szCs w:val="28"/>
              </w:rPr>
              <w:t>Накрывочные</w:t>
            </w:r>
            <w:proofErr w:type="spellEnd"/>
            <w:r w:rsidRPr="00254DA1">
              <w:rPr>
                <w:bCs/>
                <w:sz w:val="28"/>
                <w:szCs w:val="28"/>
              </w:rPr>
              <w:t xml:space="preserve"> доски: </w:t>
            </w:r>
            <w:r w:rsidRPr="00254DA1">
              <w:rPr>
                <w:sz w:val="28"/>
                <w:szCs w:val="28"/>
              </w:rPr>
              <w:t>В кол-</w:t>
            </w:r>
            <w:proofErr w:type="gramStart"/>
            <w:r w:rsidRPr="00254DA1">
              <w:rPr>
                <w:sz w:val="28"/>
                <w:szCs w:val="28"/>
              </w:rPr>
              <w:t>ве  не</w:t>
            </w:r>
            <w:proofErr w:type="gramEnd"/>
            <w:r w:rsidRPr="00254DA1">
              <w:rPr>
                <w:sz w:val="28"/>
                <w:szCs w:val="28"/>
              </w:rPr>
              <w:t xml:space="preserve"> менее 4 </w:t>
            </w:r>
            <w:proofErr w:type="spellStart"/>
            <w:r w:rsidRPr="00254DA1">
              <w:rPr>
                <w:sz w:val="28"/>
                <w:szCs w:val="28"/>
              </w:rPr>
              <w:t>шт</w:t>
            </w:r>
            <w:proofErr w:type="spellEnd"/>
            <w:r w:rsidRPr="00254DA1">
              <w:rPr>
                <w:sz w:val="28"/>
                <w:szCs w:val="28"/>
              </w:rPr>
              <w:t xml:space="preserve">: не менее 2шт размером не менее 1400х180мм с запилом под столб и не менее 2шт радиусной размером не менее 1600х150мм, .должны быть выполнены из фанеры марки ФСФ сорт не ниже 2/2 и толщиной не менее 24 мм. </w:t>
            </w:r>
          </w:p>
          <w:p w:rsidR="00254DA1" w:rsidRPr="00254DA1" w:rsidRDefault="00254DA1" w:rsidP="0001612D">
            <w:pPr>
              <w:rPr>
                <w:sz w:val="28"/>
                <w:szCs w:val="28"/>
              </w:rPr>
            </w:pPr>
            <w:r w:rsidRPr="00254DA1">
              <w:rPr>
                <w:sz w:val="28"/>
                <w:szCs w:val="28"/>
              </w:rPr>
              <w:t>Борта: В кол-</w:t>
            </w:r>
            <w:proofErr w:type="gramStart"/>
            <w:r w:rsidRPr="00254DA1">
              <w:rPr>
                <w:sz w:val="28"/>
                <w:szCs w:val="28"/>
              </w:rPr>
              <w:t>ве  не</w:t>
            </w:r>
            <w:proofErr w:type="gramEnd"/>
            <w:r w:rsidRPr="00254DA1">
              <w:rPr>
                <w:sz w:val="28"/>
                <w:szCs w:val="28"/>
              </w:rPr>
              <w:t xml:space="preserve"> менее 2 шт. должны быть выполнено из влагостойкой фанеры марки ФСФ сорт не ниже 2/2 и толщиной не менее 24 мм и иметь декоративные накладки в количестве не менее 3шт в виде бабочек или эквивалент..</w:t>
            </w:r>
          </w:p>
          <w:p w:rsidR="00254DA1" w:rsidRPr="00254DA1" w:rsidRDefault="00254DA1" w:rsidP="0001612D">
            <w:pPr>
              <w:rPr>
                <w:sz w:val="28"/>
                <w:szCs w:val="28"/>
              </w:rPr>
            </w:pPr>
            <w:r w:rsidRPr="00254DA1">
              <w:rPr>
                <w:sz w:val="28"/>
                <w:szCs w:val="28"/>
              </w:rPr>
              <w:lastRenderedPageBreak/>
              <w:t>Брус песочницы: в количестве не менее 4шт, выполнены из бруса размером не менее 140х40х1400мм</w:t>
            </w:r>
          </w:p>
          <w:p w:rsidR="00254DA1" w:rsidRPr="00254DA1" w:rsidRDefault="00254DA1" w:rsidP="00AD7D44">
            <w:pPr>
              <w:snapToGrid w:val="0"/>
              <w:rPr>
                <w:color w:val="000000"/>
                <w:sz w:val="28"/>
                <w:szCs w:val="28"/>
              </w:rPr>
            </w:pPr>
            <w:r w:rsidRPr="00254DA1">
              <w:rPr>
                <w:color w:val="000000"/>
                <w:sz w:val="28"/>
                <w:szCs w:val="28"/>
              </w:rPr>
              <w:t xml:space="preserve">Материалы: Клееный деревянный </w:t>
            </w:r>
            <w:proofErr w:type="gramStart"/>
            <w:r w:rsidRPr="00254DA1">
              <w:rPr>
                <w:color w:val="000000"/>
                <w:sz w:val="28"/>
                <w:szCs w:val="28"/>
              </w:rPr>
              <w:t>брус  и</w:t>
            </w:r>
            <w:proofErr w:type="gramEnd"/>
            <w:r w:rsidRPr="00254DA1">
              <w:rPr>
                <w:color w:val="000000"/>
                <w:sz w:val="28"/>
                <w:szCs w:val="28"/>
              </w:rPr>
              <w:t xml:space="preserve">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 со всех сторон и покрашены в заводских условиях профессиональными двух компонентными красками. Влагостойкая фанера должна </w:t>
            </w:r>
            <w:proofErr w:type="gramStart"/>
            <w:r w:rsidRPr="00254DA1">
              <w:rPr>
                <w:color w:val="000000"/>
                <w:sz w:val="28"/>
                <w:szCs w:val="28"/>
              </w:rPr>
              <w:t>быть  марки</w:t>
            </w:r>
            <w:proofErr w:type="gramEnd"/>
            <w:r w:rsidRPr="00254DA1">
              <w:rPr>
                <w:color w:val="000000"/>
                <w:sz w:val="28"/>
                <w:szCs w:val="28"/>
              </w:rPr>
              <w:t xml:space="preserve"> ФСФ сорт не ниже 2/2, все углы фанеры должны быть закругленными, радиус не менее 20мм, ГОСТ Р 52169-2012 и окрашенная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полимерной-порошковой краской. Заглушки пластиковые, цветные. Все метизы оцинкованы.</w:t>
            </w:r>
          </w:p>
          <w:p w:rsidR="00254DA1" w:rsidRPr="009179E3" w:rsidRDefault="00254DA1" w:rsidP="00254DA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54DA1">
              <w:rPr>
                <w:bCs/>
                <w:color w:val="000000"/>
                <w:sz w:val="28"/>
                <w:szCs w:val="28"/>
              </w:rPr>
              <w:t xml:space="preserve">Описание: </w:t>
            </w:r>
            <w:r w:rsidRPr="00254DA1">
              <w:rPr>
                <w:color w:val="000000"/>
                <w:sz w:val="28"/>
                <w:szCs w:val="28"/>
              </w:rPr>
              <w:t xml:space="preserve">Песочница состоит из деревянных брусьев и фанерных бортов с декоративными накладками, накрытыми по периметру </w:t>
            </w:r>
            <w:proofErr w:type="spellStart"/>
            <w:r w:rsidRPr="00254DA1">
              <w:rPr>
                <w:color w:val="000000"/>
                <w:sz w:val="28"/>
                <w:szCs w:val="28"/>
              </w:rPr>
              <w:t>накрывочными</w:t>
            </w:r>
            <w:proofErr w:type="spellEnd"/>
            <w:r w:rsidRPr="00254DA1">
              <w:rPr>
                <w:color w:val="000000"/>
                <w:sz w:val="28"/>
                <w:szCs w:val="28"/>
              </w:rPr>
              <w:t xml:space="preserve"> досками из фанеры толщиной не менее 24 </w:t>
            </w:r>
            <w:proofErr w:type="gramStart"/>
            <w:r w:rsidRPr="00254DA1">
              <w:rPr>
                <w:color w:val="000000"/>
                <w:sz w:val="28"/>
                <w:szCs w:val="28"/>
              </w:rPr>
              <w:t>мм..</w:t>
            </w:r>
            <w:proofErr w:type="gramEnd"/>
          </w:p>
        </w:tc>
      </w:tr>
      <w:tr w:rsidR="00254DA1" w:rsidRPr="00F07424" w:rsidTr="00307FF5">
        <w:trPr>
          <w:trHeight w:val="80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4DA1" w:rsidRPr="00E91D54" w:rsidRDefault="00254DA1" w:rsidP="00A56C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4DA1" w:rsidRDefault="00254DA1" w:rsidP="00A56CBD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Песочница </w:t>
            </w:r>
          </w:p>
          <w:p w:rsidR="00254DA1" w:rsidRDefault="00254DA1" w:rsidP="00A56CBD">
            <w:pPr>
              <w:snapToGrid w:val="0"/>
              <w:ind w:left="-249" w:right="-25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МФ 3.034</w:t>
            </w: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625E7889" wp14:editId="5D4302F9">
                  <wp:extent cx="1581855" cy="1186391"/>
                  <wp:effectExtent l="19050" t="0" r="0" b="0"/>
                  <wp:docPr id="1" name="Рисунок 1" descr="D:\Задания Серёги\для работы\Изображения оборудования\МФ\МФ 3.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Задания Серёги\для работы\Изображения оборудования\МФ\МФ 3.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855" cy="11863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4DA1" w:rsidRPr="00E91D54" w:rsidRDefault="00254DA1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4DA1" w:rsidRPr="00E91D54" w:rsidRDefault="00254DA1" w:rsidP="00A56CBD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254DA1" w:rsidRPr="00E91D54" w:rsidRDefault="00254DA1" w:rsidP="00A56CBD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198" w:type="dxa"/>
            <w:vMerge/>
            <w:tcBorders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254DA1" w:rsidRPr="0001612D" w:rsidRDefault="00254DA1" w:rsidP="0001612D">
            <w:pPr>
              <w:snapToGrid w:val="0"/>
            </w:pPr>
          </w:p>
        </w:tc>
      </w:tr>
    </w:tbl>
    <w:p w:rsidR="004B4A23" w:rsidRPr="00765294" w:rsidRDefault="004B4A23">
      <w:pPr>
        <w:rPr>
          <w:sz w:val="22"/>
          <w:szCs w:val="22"/>
        </w:rPr>
      </w:pPr>
    </w:p>
    <w:sectPr w:rsidR="004B4A23" w:rsidRPr="00765294" w:rsidSect="00765294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4E7A53"/>
    <w:multiLevelType w:val="multilevel"/>
    <w:tmpl w:val="1AC419A6"/>
    <w:lvl w:ilvl="0">
      <w:start w:val="1"/>
      <w:numFmt w:val="decimal"/>
      <w:lvlText w:val="%1."/>
      <w:lvlJc w:val="left"/>
      <w:pPr>
        <w:ind w:left="720" w:hanging="360"/>
      </w:pPr>
      <w:rPr>
        <w:sz w:val="29"/>
        <w:szCs w:val="33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sz w:val="29"/>
        <w:szCs w:val="33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72F"/>
    <w:rsid w:val="0001612D"/>
    <w:rsid w:val="000212DD"/>
    <w:rsid w:val="00021FAC"/>
    <w:rsid w:val="00045A6B"/>
    <w:rsid w:val="00071067"/>
    <w:rsid w:val="00072CE9"/>
    <w:rsid w:val="0008688A"/>
    <w:rsid w:val="000A24E5"/>
    <w:rsid w:val="000A305C"/>
    <w:rsid w:val="000A56E6"/>
    <w:rsid w:val="000E2516"/>
    <w:rsid w:val="00133011"/>
    <w:rsid w:val="00142D3A"/>
    <w:rsid w:val="0017088B"/>
    <w:rsid w:val="00197835"/>
    <w:rsid w:val="001B7096"/>
    <w:rsid w:val="001E5438"/>
    <w:rsid w:val="001F2961"/>
    <w:rsid w:val="001F2FAA"/>
    <w:rsid w:val="002176E6"/>
    <w:rsid w:val="0023350E"/>
    <w:rsid w:val="00254DA1"/>
    <w:rsid w:val="00265485"/>
    <w:rsid w:val="002767E2"/>
    <w:rsid w:val="0029690B"/>
    <w:rsid w:val="00296B23"/>
    <w:rsid w:val="002C337A"/>
    <w:rsid w:val="002C6619"/>
    <w:rsid w:val="002E2EFF"/>
    <w:rsid w:val="003052A9"/>
    <w:rsid w:val="00315E9E"/>
    <w:rsid w:val="00325B68"/>
    <w:rsid w:val="00331B97"/>
    <w:rsid w:val="00397209"/>
    <w:rsid w:val="003C2C8B"/>
    <w:rsid w:val="003D3CF4"/>
    <w:rsid w:val="004239BA"/>
    <w:rsid w:val="00460E6B"/>
    <w:rsid w:val="0049210A"/>
    <w:rsid w:val="00495F63"/>
    <w:rsid w:val="004B4A23"/>
    <w:rsid w:val="004D0A34"/>
    <w:rsid w:val="0053533F"/>
    <w:rsid w:val="00541078"/>
    <w:rsid w:val="005417C9"/>
    <w:rsid w:val="00545EEB"/>
    <w:rsid w:val="00560283"/>
    <w:rsid w:val="00561E6F"/>
    <w:rsid w:val="0058018C"/>
    <w:rsid w:val="00586CD5"/>
    <w:rsid w:val="005A4163"/>
    <w:rsid w:val="005C0815"/>
    <w:rsid w:val="005C285B"/>
    <w:rsid w:val="005D7CE0"/>
    <w:rsid w:val="005E3019"/>
    <w:rsid w:val="006004DA"/>
    <w:rsid w:val="006018DB"/>
    <w:rsid w:val="00605ABD"/>
    <w:rsid w:val="00622C82"/>
    <w:rsid w:val="00643CB2"/>
    <w:rsid w:val="0066213F"/>
    <w:rsid w:val="00692033"/>
    <w:rsid w:val="0069492C"/>
    <w:rsid w:val="006C0181"/>
    <w:rsid w:val="006F2B8C"/>
    <w:rsid w:val="006F2F50"/>
    <w:rsid w:val="006F4B1E"/>
    <w:rsid w:val="00754ED9"/>
    <w:rsid w:val="00765294"/>
    <w:rsid w:val="007A5C87"/>
    <w:rsid w:val="007B0E75"/>
    <w:rsid w:val="007D739D"/>
    <w:rsid w:val="00823FEC"/>
    <w:rsid w:val="008957F6"/>
    <w:rsid w:val="008F2E3A"/>
    <w:rsid w:val="00906903"/>
    <w:rsid w:val="009076D1"/>
    <w:rsid w:val="009218F7"/>
    <w:rsid w:val="009324CC"/>
    <w:rsid w:val="00935F7B"/>
    <w:rsid w:val="009501A0"/>
    <w:rsid w:val="0097029D"/>
    <w:rsid w:val="009812C4"/>
    <w:rsid w:val="009947A8"/>
    <w:rsid w:val="009A692D"/>
    <w:rsid w:val="009B1AC7"/>
    <w:rsid w:val="009F4F5B"/>
    <w:rsid w:val="00A04CDE"/>
    <w:rsid w:val="00A21C66"/>
    <w:rsid w:val="00A5298F"/>
    <w:rsid w:val="00A56CBD"/>
    <w:rsid w:val="00A60883"/>
    <w:rsid w:val="00A75BD5"/>
    <w:rsid w:val="00AD16BB"/>
    <w:rsid w:val="00AD7D44"/>
    <w:rsid w:val="00B020E8"/>
    <w:rsid w:val="00B06286"/>
    <w:rsid w:val="00B716AD"/>
    <w:rsid w:val="00C04315"/>
    <w:rsid w:val="00C405EC"/>
    <w:rsid w:val="00C530FD"/>
    <w:rsid w:val="00C81FDD"/>
    <w:rsid w:val="00C95E8C"/>
    <w:rsid w:val="00CA3303"/>
    <w:rsid w:val="00CD4CC5"/>
    <w:rsid w:val="00CE5F22"/>
    <w:rsid w:val="00D12AE3"/>
    <w:rsid w:val="00D35D68"/>
    <w:rsid w:val="00D66685"/>
    <w:rsid w:val="00D85508"/>
    <w:rsid w:val="00DC6194"/>
    <w:rsid w:val="00DD6BAE"/>
    <w:rsid w:val="00DE3586"/>
    <w:rsid w:val="00DE688B"/>
    <w:rsid w:val="00DF27AD"/>
    <w:rsid w:val="00E1786C"/>
    <w:rsid w:val="00E46DA6"/>
    <w:rsid w:val="00EA372F"/>
    <w:rsid w:val="00EB344D"/>
    <w:rsid w:val="00EE13EF"/>
    <w:rsid w:val="00F02D81"/>
    <w:rsid w:val="00F14BC0"/>
    <w:rsid w:val="00F8128D"/>
    <w:rsid w:val="00F903F9"/>
    <w:rsid w:val="00F90E3D"/>
    <w:rsid w:val="00FB3343"/>
    <w:rsid w:val="00FC27C2"/>
    <w:rsid w:val="00FE3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CAB769-CE13-4102-A3E7-11B221AAE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EA372F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EA372F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EA372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A37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EA372F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EA372F"/>
    <w:pPr>
      <w:spacing w:after="120"/>
    </w:pPr>
  </w:style>
  <w:style w:type="character" w:customStyle="1" w:styleId="a4">
    <w:name w:val="Основной текст Знак"/>
    <w:basedOn w:val="a0"/>
    <w:link w:val="a3"/>
    <w:rsid w:val="00EA37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EA372F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EA372F"/>
    <w:pPr>
      <w:ind w:left="720"/>
      <w:contextualSpacing/>
    </w:pPr>
  </w:style>
  <w:style w:type="paragraph" w:customStyle="1" w:styleId="ConsPlusNormal">
    <w:name w:val="ConsPlusNormal"/>
    <w:rsid w:val="00EA37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EA372F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EA372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EA37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EA372F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EA372F"/>
    <w:rPr>
      <w:sz w:val="24"/>
      <w:szCs w:val="24"/>
    </w:rPr>
  </w:style>
  <w:style w:type="paragraph" w:styleId="aa">
    <w:name w:val="Title"/>
    <w:basedOn w:val="a"/>
    <w:link w:val="a9"/>
    <w:qFormat/>
    <w:rsid w:val="00EA372F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EA37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EA372F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EA372F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EA372F"/>
    <w:pPr>
      <w:spacing w:before="100" w:beforeAutospacing="1" w:after="75" w:line="210" w:lineRule="atLeast"/>
    </w:pPr>
  </w:style>
  <w:style w:type="table" w:styleId="ac">
    <w:name w:val="Table Grid"/>
    <w:basedOn w:val="a1"/>
    <w:rsid w:val="00EA3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EA37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EA372F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EA37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f0"/>
    <w:uiPriority w:val="99"/>
    <w:semiHidden/>
    <w:rsid w:val="00EA37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semiHidden/>
    <w:unhideWhenUsed/>
    <w:rsid w:val="00EA372F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EA37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EA372F"/>
    <w:rPr>
      <w:color w:val="800080" w:themeColor="followed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76529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6529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254D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galina</cp:lastModifiedBy>
  <cp:revision>2</cp:revision>
  <dcterms:created xsi:type="dcterms:W3CDTF">2016-09-18T10:44:00Z</dcterms:created>
  <dcterms:modified xsi:type="dcterms:W3CDTF">2016-09-18T10:44:00Z</dcterms:modified>
</cp:coreProperties>
</file>